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06A4" w14:textId="77777777" w:rsidR="00956E26" w:rsidRPr="00104021" w:rsidRDefault="00956E26" w:rsidP="00956E26">
      <w:pPr>
        <w:shd w:val="clear" w:color="auto" w:fill="FFFFFF"/>
        <w:spacing w:after="0" w:line="240" w:lineRule="auto"/>
        <w:rPr>
          <w:rFonts w:ascii="Abadi" w:eastAsia="Times New Roman" w:hAnsi="Abadi" w:cs="Helvetica"/>
          <w:color w:val="26282A"/>
          <w:sz w:val="20"/>
          <w:szCs w:val="20"/>
        </w:rPr>
      </w:pPr>
      <w:r w:rsidRPr="00104021">
        <w:rPr>
          <w:rFonts w:ascii="Abadi" w:eastAsia="Times New Roman" w:hAnsi="Abadi" w:cs="Helvetica"/>
          <w:b/>
          <w:bCs/>
          <w:color w:val="26282A"/>
          <w:sz w:val="20"/>
          <w:szCs w:val="20"/>
        </w:rPr>
        <w:t>Bio</w:t>
      </w:r>
    </w:p>
    <w:p w14:paraId="549FB305" w14:textId="77777777" w:rsidR="00956E26" w:rsidRPr="00104021" w:rsidRDefault="00956E26" w:rsidP="00956E26">
      <w:pPr>
        <w:shd w:val="clear" w:color="auto" w:fill="FFFFFF"/>
        <w:spacing w:after="0" w:line="240" w:lineRule="auto"/>
        <w:rPr>
          <w:rFonts w:ascii="Abadi" w:eastAsia="Times New Roman" w:hAnsi="Abadi" w:cs="Helvetica"/>
          <w:color w:val="26282A"/>
          <w:sz w:val="20"/>
          <w:szCs w:val="20"/>
        </w:rPr>
      </w:pPr>
    </w:p>
    <w:p w14:paraId="0DA3A0CF" w14:textId="77777777" w:rsidR="00956E26" w:rsidRPr="00104021" w:rsidRDefault="00956E26" w:rsidP="00956E26">
      <w:pPr>
        <w:shd w:val="clear" w:color="auto" w:fill="FFFFFF"/>
        <w:spacing w:after="0" w:line="240" w:lineRule="auto"/>
        <w:rPr>
          <w:rFonts w:ascii="Abadi" w:eastAsia="Times New Roman" w:hAnsi="Abadi" w:cs="Helvetica"/>
          <w:color w:val="26282A"/>
          <w:sz w:val="20"/>
          <w:szCs w:val="20"/>
        </w:rPr>
      </w:pPr>
      <w:r w:rsidRPr="00104021">
        <w:rPr>
          <w:rFonts w:ascii="Abadi" w:eastAsia="Times New Roman" w:hAnsi="Abadi" w:cs="Helvetica"/>
          <w:color w:val="26282A"/>
          <w:sz w:val="20"/>
          <w:szCs w:val="20"/>
        </w:rPr>
        <w:t xml:space="preserve">Sachiko is the owner and creative force of </w:t>
      </w:r>
      <w:proofErr w:type="spellStart"/>
      <w:r w:rsidRPr="00104021">
        <w:rPr>
          <w:rFonts w:ascii="Abadi" w:eastAsia="Times New Roman" w:hAnsi="Abadi" w:cs="Helvetica"/>
          <w:color w:val="26282A"/>
          <w:sz w:val="20"/>
          <w:szCs w:val="20"/>
        </w:rPr>
        <w:t>mimicafe</w:t>
      </w:r>
      <w:proofErr w:type="spellEnd"/>
      <w:r w:rsidRPr="00104021">
        <w:rPr>
          <w:rFonts w:ascii="Abadi" w:eastAsia="Times New Roman" w:hAnsi="Abadi" w:cs="Helvetica"/>
          <w:color w:val="26282A"/>
          <w:sz w:val="20"/>
          <w:szCs w:val="20"/>
        </w:rPr>
        <w:t xml:space="preserve"> Union – a modeling paste &amp; fondant skills resource based in Santa Monica, California. Her specialty is figure modeling, creating fantastically lifelike and expressive figures. Her artistic skills are inspired by her childhood fascination with manga and animation features which fueled her imagination and dreams. Sachiko likes to say her mission is to “Spread Joy”.</w:t>
      </w:r>
    </w:p>
    <w:p w14:paraId="595CDE71" w14:textId="77777777" w:rsidR="00956E26" w:rsidRPr="00104021" w:rsidRDefault="00956E26" w:rsidP="00956E26">
      <w:pPr>
        <w:shd w:val="clear" w:color="auto" w:fill="FFFFFF"/>
        <w:spacing w:after="0" w:line="240" w:lineRule="auto"/>
        <w:rPr>
          <w:rFonts w:ascii="Abadi" w:eastAsia="Times New Roman" w:hAnsi="Abadi" w:cs="Helvetica"/>
          <w:color w:val="26282A"/>
          <w:sz w:val="20"/>
          <w:szCs w:val="20"/>
        </w:rPr>
      </w:pPr>
    </w:p>
    <w:p w14:paraId="5ACE8C8F" w14:textId="77777777" w:rsidR="00956E26" w:rsidRPr="00104021" w:rsidRDefault="00956E26" w:rsidP="00956E26">
      <w:pPr>
        <w:shd w:val="clear" w:color="auto" w:fill="FFFFFF"/>
        <w:spacing w:after="0" w:line="240" w:lineRule="auto"/>
        <w:rPr>
          <w:rFonts w:ascii="Abadi" w:eastAsia="Times New Roman" w:hAnsi="Abadi" w:cs="Helvetica"/>
          <w:color w:val="26282A"/>
          <w:sz w:val="20"/>
          <w:szCs w:val="20"/>
        </w:rPr>
      </w:pPr>
      <w:r w:rsidRPr="00104021">
        <w:rPr>
          <w:rFonts w:ascii="Abadi" w:eastAsia="Times New Roman" w:hAnsi="Abadi" w:cs="Helvetica"/>
          <w:color w:val="26282A"/>
          <w:sz w:val="20"/>
          <w:szCs w:val="20"/>
        </w:rPr>
        <w:t xml:space="preserve">Sachiko </w:t>
      </w:r>
      <w:proofErr w:type="spellStart"/>
      <w:r w:rsidRPr="00104021">
        <w:rPr>
          <w:rFonts w:ascii="Abadi" w:eastAsia="Times New Roman" w:hAnsi="Abadi" w:cs="Helvetica"/>
          <w:color w:val="26282A"/>
          <w:sz w:val="20"/>
          <w:szCs w:val="20"/>
        </w:rPr>
        <w:t>Windbiel</w:t>
      </w:r>
      <w:proofErr w:type="spellEnd"/>
      <w:r w:rsidRPr="00104021">
        <w:rPr>
          <w:rFonts w:ascii="Abadi" w:eastAsia="Times New Roman" w:hAnsi="Abadi" w:cs="Helvetica"/>
          <w:color w:val="26282A"/>
          <w:sz w:val="20"/>
          <w:szCs w:val="20"/>
        </w:rPr>
        <w:t> </w:t>
      </w:r>
    </w:p>
    <w:p w14:paraId="40F33F4A" w14:textId="77777777" w:rsidR="00956E26" w:rsidRPr="00104021" w:rsidRDefault="00956E26" w:rsidP="00956E26">
      <w:pPr>
        <w:shd w:val="clear" w:color="auto" w:fill="FFFFFF"/>
        <w:spacing w:after="0" w:line="240" w:lineRule="auto"/>
        <w:rPr>
          <w:rFonts w:ascii="Abadi" w:eastAsia="Times New Roman" w:hAnsi="Abadi" w:cs="Helvetica"/>
          <w:color w:val="26282A"/>
          <w:sz w:val="20"/>
          <w:szCs w:val="20"/>
        </w:rPr>
      </w:pPr>
      <w:hyperlink r:id="rId4" w:tgtFrame="_blank" w:history="1">
        <w:r w:rsidRPr="00104021">
          <w:rPr>
            <w:rFonts w:ascii="Abadi" w:eastAsia="Times New Roman" w:hAnsi="Abadi" w:cs="Helvetica"/>
            <w:color w:val="1155CC"/>
            <w:sz w:val="20"/>
            <w:szCs w:val="20"/>
            <w:u w:val="single"/>
          </w:rPr>
          <w:t>www.mimicafeunion.com</w:t>
        </w:r>
      </w:hyperlink>
      <w:r w:rsidRPr="00104021">
        <w:rPr>
          <w:rFonts w:ascii="Abadi" w:eastAsia="Times New Roman" w:hAnsi="Abadi" w:cs="Helvetica"/>
          <w:color w:val="26282A"/>
          <w:sz w:val="20"/>
          <w:szCs w:val="20"/>
        </w:rPr>
        <w:t> </w:t>
      </w:r>
    </w:p>
    <w:p w14:paraId="42DD77B2" w14:textId="77777777" w:rsidR="00A30A4F" w:rsidRDefault="00A30A4F"/>
    <w:sectPr w:rsidR="00A3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6"/>
    <w:rsid w:val="00956E26"/>
    <w:rsid w:val="00A3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DBDA"/>
  <w15:chartTrackingRefBased/>
  <w15:docId w15:val="{EF7FA9BB-BD80-4688-913F-ACFB991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micafe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Howland</dc:creator>
  <cp:keywords/>
  <dc:description/>
  <cp:lastModifiedBy>Thelma Howland</cp:lastModifiedBy>
  <cp:revision>1</cp:revision>
  <dcterms:created xsi:type="dcterms:W3CDTF">2023-05-25T00:20:00Z</dcterms:created>
  <dcterms:modified xsi:type="dcterms:W3CDTF">2023-05-25T00:20:00Z</dcterms:modified>
</cp:coreProperties>
</file>